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08" w:rsidRPr="000025A3" w:rsidRDefault="000025A3" w:rsidP="000025A3">
      <w:pPr>
        <w:spacing w:after="0"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025A3">
        <w:rPr>
          <w:rFonts w:cstheme="minorHAnsi"/>
          <w:sz w:val="24"/>
          <w:szCs w:val="24"/>
        </w:rPr>
        <w:t>Oświęcim, dnia</w:t>
      </w:r>
      <w:r w:rsidR="00B83A59" w:rsidRPr="000025A3">
        <w:rPr>
          <w:rFonts w:cstheme="minorHAnsi"/>
          <w:sz w:val="24"/>
          <w:szCs w:val="24"/>
        </w:rPr>
        <w:t>. …………</w:t>
      </w:r>
      <w:r>
        <w:rPr>
          <w:rFonts w:cstheme="minorHAnsi"/>
          <w:sz w:val="24"/>
          <w:szCs w:val="24"/>
        </w:rPr>
        <w:t>….</w:t>
      </w:r>
      <w:r w:rsidR="00B83A59" w:rsidRPr="000025A3">
        <w:rPr>
          <w:rFonts w:cstheme="minorHAnsi"/>
          <w:sz w:val="24"/>
          <w:szCs w:val="24"/>
        </w:rPr>
        <w:t>.</w:t>
      </w:r>
    </w:p>
    <w:p w:rsidR="00B83A59" w:rsidRPr="000025A3" w:rsidRDefault="00B83A59" w:rsidP="000025A3">
      <w:pPr>
        <w:spacing w:after="0" w:line="276" w:lineRule="auto"/>
        <w:rPr>
          <w:rFonts w:cstheme="minorHAnsi"/>
          <w:sz w:val="24"/>
          <w:szCs w:val="24"/>
        </w:rPr>
      </w:pPr>
      <w:r w:rsidRPr="000025A3">
        <w:rPr>
          <w:rFonts w:cstheme="minorHAnsi"/>
          <w:sz w:val="24"/>
          <w:szCs w:val="24"/>
        </w:rPr>
        <w:t>……………………………………………..</w:t>
      </w:r>
    </w:p>
    <w:p w:rsidR="00B83A59" w:rsidRPr="000025A3" w:rsidRDefault="00B83A59" w:rsidP="000025A3">
      <w:pPr>
        <w:spacing w:after="0" w:line="276" w:lineRule="auto"/>
        <w:rPr>
          <w:rFonts w:cstheme="minorHAnsi"/>
          <w:sz w:val="24"/>
          <w:szCs w:val="24"/>
        </w:rPr>
      </w:pPr>
      <w:r w:rsidRPr="000025A3">
        <w:rPr>
          <w:rFonts w:cstheme="minorHAnsi"/>
          <w:sz w:val="24"/>
          <w:szCs w:val="24"/>
        </w:rPr>
        <w:t>……………………………………………..</w:t>
      </w:r>
    </w:p>
    <w:p w:rsidR="000025A3" w:rsidRDefault="000025A3" w:rsidP="000025A3">
      <w:pPr>
        <w:spacing w:after="0" w:line="276" w:lineRule="auto"/>
        <w:rPr>
          <w:rFonts w:cstheme="minorHAnsi"/>
          <w:sz w:val="24"/>
          <w:szCs w:val="24"/>
        </w:rPr>
      </w:pPr>
    </w:p>
    <w:p w:rsidR="00B83A59" w:rsidRPr="000025A3" w:rsidRDefault="000025A3" w:rsidP="000025A3">
      <w:pPr>
        <w:spacing w:after="0" w:line="276" w:lineRule="auto"/>
        <w:rPr>
          <w:rFonts w:cstheme="minorHAnsi"/>
          <w:sz w:val="24"/>
          <w:szCs w:val="24"/>
        </w:rPr>
      </w:pPr>
      <w:r w:rsidRPr="000025A3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, </w:t>
      </w:r>
      <w:r w:rsidR="00B83A59" w:rsidRPr="000025A3">
        <w:rPr>
          <w:rFonts w:cstheme="minorHAnsi"/>
          <w:sz w:val="24"/>
          <w:szCs w:val="24"/>
        </w:rPr>
        <w:t>adres</w:t>
      </w:r>
    </w:p>
    <w:p w:rsidR="00B83A59" w:rsidRPr="000025A3" w:rsidRDefault="00B83A59" w:rsidP="000025A3">
      <w:pPr>
        <w:spacing w:after="0" w:line="276" w:lineRule="auto"/>
        <w:ind w:left="4248" w:firstLine="708"/>
        <w:rPr>
          <w:rFonts w:cstheme="minorHAnsi"/>
          <w:b/>
          <w:sz w:val="24"/>
          <w:szCs w:val="24"/>
        </w:rPr>
      </w:pPr>
      <w:r w:rsidRPr="000025A3">
        <w:rPr>
          <w:rFonts w:cstheme="minorHAnsi"/>
          <w:b/>
          <w:sz w:val="24"/>
          <w:szCs w:val="24"/>
        </w:rPr>
        <w:t xml:space="preserve">Starostwo Powiatowe w Oświęcimiu </w:t>
      </w:r>
    </w:p>
    <w:p w:rsidR="00B83A59" w:rsidRPr="000025A3" w:rsidRDefault="00B83A59" w:rsidP="000025A3">
      <w:pPr>
        <w:spacing w:after="0" w:line="276" w:lineRule="auto"/>
        <w:ind w:left="4962"/>
        <w:rPr>
          <w:rFonts w:cstheme="minorHAnsi"/>
          <w:b/>
          <w:sz w:val="24"/>
          <w:szCs w:val="24"/>
        </w:rPr>
      </w:pPr>
      <w:r w:rsidRPr="000025A3">
        <w:rPr>
          <w:rFonts w:cstheme="minorHAnsi"/>
          <w:b/>
          <w:sz w:val="24"/>
          <w:szCs w:val="24"/>
        </w:rPr>
        <w:t xml:space="preserve">Wydział Inwestycji, Rozwoju i Dróg </w:t>
      </w:r>
    </w:p>
    <w:p w:rsidR="00B83A59" w:rsidRPr="000025A3" w:rsidRDefault="00B83A59" w:rsidP="000025A3">
      <w:pPr>
        <w:spacing w:after="0" w:line="276" w:lineRule="auto"/>
        <w:ind w:left="4962"/>
        <w:rPr>
          <w:rFonts w:cstheme="minorHAnsi"/>
          <w:b/>
          <w:sz w:val="24"/>
          <w:szCs w:val="24"/>
        </w:rPr>
      </w:pPr>
      <w:r w:rsidRPr="000025A3">
        <w:rPr>
          <w:rFonts w:cstheme="minorHAnsi"/>
          <w:b/>
          <w:sz w:val="24"/>
          <w:szCs w:val="24"/>
        </w:rPr>
        <w:t>Ul. Wyspiańskiego 10</w:t>
      </w:r>
    </w:p>
    <w:p w:rsidR="00B83A59" w:rsidRPr="000025A3" w:rsidRDefault="00B83A59" w:rsidP="000025A3">
      <w:pPr>
        <w:spacing w:after="0" w:line="276" w:lineRule="auto"/>
        <w:ind w:left="4962"/>
        <w:rPr>
          <w:rFonts w:cstheme="minorHAnsi"/>
          <w:b/>
          <w:sz w:val="24"/>
          <w:szCs w:val="24"/>
        </w:rPr>
      </w:pPr>
      <w:r w:rsidRPr="000025A3">
        <w:rPr>
          <w:rFonts w:cstheme="minorHAnsi"/>
          <w:b/>
          <w:sz w:val="24"/>
          <w:szCs w:val="24"/>
        </w:rPr>
        <w:t>32-600 Oświęcim</w:t>
      </w:r>
    </w:p>
    <w:p w:rsidR="00B83A59" w:rsidRPr="000025A3" w:rsidRDefault="00B83A59" w:rsidP="000025A3">
      <w:pPr>
        <w:spacing w:after="0" w:line="276" w:lineRule="auto"/>
        <w:rPr>
          <w:rFonts w:cstheme="minorHAnsi"/>
          <w:sz w:val="24"/>
          <w:szCs w:val="24"/>
        </w:rPr>
      </w:pPr>
    </w:p>
    <w:p w:rsidR="005771E6" w:rsidRPr="000025A3" w:rsidRDefault="005771E6" w:rsidP="000025A3">
      <w:pPr>
        <w:spacing w:after="0" w:line="276" w:lineRule="auto"/>
        <w:rPr>
          <w:rFonts w:cstheme="minorHAnsi"/>
          <w:sz w:val="24"/>
          <w:szCs w:val="24"/>
        </w:rPr>
      </w:pPr>
    </w:p>
    <w:p w:rsidR="005771E6" w:rsidRPr="000025A3" w:rsidRDefault="005771E6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5A3">
        <w:rPr>
          <w:rFonts w:eastAsia="Times New Roman" w:cstheme="minorHAnsi"/>
          <w:sz w:val="24"/>
          <w:szCs w:val="24"/>
          <w:lang w:eastAsia="pl-PL"/>
        </w:rPr>
        <w:t>Zgodnie z § 12 ust. 1 rozporządzenia Ministra Infrastruktury z dnia 23 września 2003r.</w:t>
      </w:r>
      <w:r w:rsidR="00A0582A" w:rsidRPr="000025A3">
        <w:rPr>
          <w:rFonts w:eastAsia="Times New Roman" w:cstheme="minorHAnsi"/>
          <w:sz w:val="24"/>
          <w:szCs w:val="24"/>
          <w:lang w:eastAsia="pl-PL"/>
        </w:rPr>
        <w:br/>
      </w:r>
      <w:r w:rsidRPr="000025A3">
        <w:rPr>
          <w:rFonts w:eastAsia="Times New Roman" w:cstheme="minorHAnsi"/>
          <w:sz w:val="24"/>
          <w:szCs w:val="24"/>
          <w:lang w:eastAsia="pl-PL"/>
        </w:rPr>
        <w:t>w sprawie szczegółowych warunków zarządzania ruchemna drogach oraz wykonywania nadzoru nad tym zarządzeniem (</w:t>
      </w:r>
      <w:r w:rsidR="00A0582A" w:rsidRPr="000025A3">
        <w:rPr>
          <w:rFonts w:eastAsia="Times New Roman" w:cstheme="minorHAnsi"/>
          <w:sz w:val="24"/>
          <w:szCs w:val="24"/>
          <w:lang w:eastAsia="pl-PL"/>
        </w:rPr>
        <w:t xml:space="preserve">t.j. </w:t>
      </w:r>
      <w:r w:rsidRPr="000025A3">
        <w:rPr>
          <w:rFonts w:eastAsia="Times New Roman" w:cstheme="minorHAnsi"/>
          <w:sz w:val="24"/>
          <w:szCs w:val="24"/>
          <w:lang w:eastAsia="pl-PL"/>
        </w:rPr>
        <w:t xml:space="preserve">Dz. U. </w:t>
      </w:r>
      <w:r w:rsidR="00A0582A" w:rsidRPr="000025A3">
        <w:rPr>
          <w:rFonts w:eastAsia="Times New Roman" w:cstheme="minorHAnsi"/>
          <w:sz w:val="24"/>
          <w:szCs w:val="24"/>
          <w:lang w:eastAsia="pl-PL"/>
        </w:rPr>
        <w:t>z 2017 r. poz. 784</w:t>
      </w:r>
      <w:r w:rsidRPr="000025A3">
        <w:rPr>
          <w:rFonts w:eastAsia="Times New Roman" w:cstheme="minorHAnsi"/>
          <w:sz w:val="24"/>
          <w:szCs w:val="24"/>
          <w:lang w:eastAsia="pl-PL"/>
        </w:rPr>
        <w:t xml:space="preserve">)informuję, iż czasowa/stała * </w:t>
      </w:r>
    </w:p>
    <w:p w:rsidR="00A0582A" w:rsidRPr="000025A3" w:rsidRDefault="00A0582A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582A" w:rsidRPr="000025A3" w:rsidRDefault="005771E6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5A3">
        <w:rPr>
          <w:rFonts w:eastAsia="Times New Roman" w:cstheme="minorHAnsi"/>
          <w:sz w:val="24"/>
          <w:szCs w:val="24"/>
          <w:lang w:eastAsia="pl-PL"/>
        </w:rPr>
        <w:t>organizacja ruchu nr zatwierdzenia.......................................................................................</w:t>
      </w:r>
    </w:p>
    <w:p w:rsidR="00A0582A" w:rsidRPr="000025A3" w:rsidRDefault="00A0582A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771E6" w:rsidRPr="000025A3" w:rsidRDefault="005771E6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5A3">
        <w:rPr>
          <w:rFonts w:eastAsia="Times New Roman" w:cstheme="minorHAnsi"/>
          <w:sz w:val="24"/>
          <w:szCs w:val="24"/>
          <w:lang w:eastAsia="pl-PL"/>
        </w:rPr>
        <w:t>dotycząca organizacji ruchu w ciągu ulicy /drogi*................................................................</w:t>
      </w:r>
    </w:p>
    <w:p w:rsidR="00A0582A" w:rsidRPr="000025A3" w:rsidRDefault="00A0582A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771E6" w:rsidRPr="000025A3" w:rsidRDefault="005771E6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5A3">
        <w:rPr>
          <w:rFonts w:eastAsia="Times New Roman" w:cstheme="minorHAnsi"/>
          <w:sz w:val="24"/>
          <w:szCs w:val="24"/>
          <w:lang w:eastAsia="pl-PL"/>
        </w:rPr>
        <w:t>zostanie wprowadzona w dniu..............................................................................................</w:t>
      </w:r>
      <w:r w:rsidR="00A0582A" w:rsidRPr="000025A3">
        <w:rPr>
          <w:rFonts w:eastAsia="Times New Roman" w:cstheme="minorHAnsi"/>
          <w:sz w:val="24"/>
          <w:szCs w:val="24"/>
          <w:lang w:eastAsia="pl-PL"/>
        </w:rPr>
        <w:t>.</w:t>
      </w:r>
    </w:p>
    <w:p w:rsidR="00A0582A" w:rsidRPr="000025A3" w:rsidRDefault="00A0582A" w:rsidP="000025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582A" w:rsidRPr="000025A3" w:rsidRDefault="00A0582A" w:rsidP="000025A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05EC2" w:rsidRPr="000025A3" w:rsidRDefault="00005EC2" w:rsidP="000025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5771E6" w:rsidRPr="000025A3" w:rsidRDefault="000025A3" w:rsidP="000025A3">
      <w:pPr>
        <w:spacing w:after="0" w:line="276" w:lineRule="auto"/>
        <w:rPr>
          <w:rFonts w:cstheme="minorHAnsi"/>
          <w:sz w:val="24"/>
          <w:szCs w:val="24"/>
        </w:rPr>
      </w:pPr>
      <w:r w:rsidRPr="000025A3">
        <w:rPr>
          <w:rFonts w:ascii="Calibri" w:hAnsi="Calibri" w:cs="Calibri"/>
        </w:rPr>
        <w:t>Informacje o przetwarzaniu Danych Osobowych (RODO) przez Starostwo Powiatowe w Oświęcimiu</w:t>
      </w:r>
      <w:r w:rsidRPr="00C33A9D">
        <w:rPr>
          <w:rFonts w:ascii="Calibri" w:hAnsi="Calibri" w:cs="Calibri"/>
        </w:rPr>
        <w:t xml:space="preserve"> znajdują się pod adresem:</w:t>
      </w:r>
      <w:r w:rsidRPr="00C33A9D">
        <w:rPr>
          <w:rFonts w:ascii="Calibri" w:hAnsi="Calibri" w:cs="Calibri"/>
        </w:rPr>
        <w:br/>
      </w:r>
      <w:hyperlink r:id="rId8" w:history="1">
        <w:r w:rsidR="00EA4F80">
          <w:rPr>
            <w:rStyle w:val="Hipercze"/>
            <w:rFonts w:ascii="Calibri" w:hAnsi="Calibri" w:cs="Calibri"/>
          </w:rPr>
          <w:t>https://www.powiat.oswiecim.pl/dla-mieszkanca/starostwo/przetwarzanie-danych-osobowych</w:t>
        </w:r>
      </w:hyperlink>
      <w:r>
        <w:rPr>
          <w:rFonts w:ascii="Calibri" w:hAnsi="Calibri" w:cs="Calibri"/>
        </w:rPr>
        <w:br/>
      </w:r>
      <w:r>
        <w:rPr>
          <w:rFonts w:cstheme="minorHAnsi"/>
          <w:sz w:val="24"/>
          <w:szCs w:val="24"/>
        </w:rPr>
        <w:br/>
      </w:r>
    </w:p>
    <w:p w:rsidR="00005EC2" w:rsidRPr="000025A3" w:rsidRDefault="000025A3" w:rsidP="000025A3">
      <w:pPr>
        <w:spacing w:after="0" w:line="276" w:lineRule="auto"/>
        <w:ind w:firstLine="66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</w:t>
      </w:r>
      <w:r w:rsidR="00005EC2" w:rsidRPr="000025A3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 </w:t>
      </w:r>
    </w:p>
    <w:p w:rsidR="00005EC2" w:rsidRPr="000025A3" w:rsidRDefault="00005EC2" w:rsidP="000025A3">
      <w:pPr>
        <w:tabs>
          <w:tab w:val="left" w:pos="4536"/>
        </w:tabs>
        <w:spacing w:after="0" w:line="276" w:lineRule="auto"/>
        <w:ind w:left="439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025A3">
        <w:rPr>
          <w:rFonts w:eastAsia="Times New Roman" w:cstheme="minorHAnsi"/>
          <w:sz w:val="24"/>
          <w:szCs w:val="24"/>
          <w:lang w:eastAsia="pl-PL"/>
        </w:rPr>
        <w:t>(podpis wpr</w:t>
      </w:r>
      <w:r w:rsidR="000025A3">
        <w:rPr>
          <w:rFonts w:eastAsia="Times New Roman" w:cstheme="minorHAnsi"/>
          <w:sz w:val="24"/>
          <w:szCs w:val="24"/>
          <w:lang w:eastAsia="pl-PL"/>
        </w:rPr>
        <w:t>owadzającego organizację ruchu)</w:t>
      </w:r>
    </w:p>
    <w:sectPr w:rsidR="00005EC2" w:rsidRPr="000025A3" w:rsidSect="00DD6F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A3" w:rsidRDefault="000025A3" w:rsidP="000025A3">
      <w:pPr>
        <w:spacing w:after="0" w:line="240" w:lineRule="auto"/>
      </w:pPr>
      <w:r>
        <w:separator/>
      </w:r>
    </w:p>
  </w:endnote>
  <w:endnote w:type="continuationSeparator" w:id="0">
    <w:p w:rsidR="000025A3" w:rsidRDefault="000025A3" w:rsidP="0000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A3" w:rsidRPr="000025A3" w:rsidRDefault="000025A3" w:rsidP="000025A3">
    <w:pPr>
      <w:spacing w:line="276" w:lineRule="auto"/>
      <w:rPr>
        <w:rFonts w:ascii="Calibri" w:hAnsi="Calibri" w:cs="Calibri"/>
        <w:sz w:val="24"/>
      </w:rPr>
    </w:pPr>
    <w:r w:rsidRPr="000025A3">
      <w:rPr>
        <w:rFonts w:ascii="Calibri" w:hAnsi="Calibri" w:cs="Calibri"/>
        <w:sz w:val="24"/>
      </w:rPr>
      <w:t>W razie pytań</w:t>
    </w:r>
    <w:r w:rsidRPr="000025A3">
      <w:rPr>
        <w:rFonts w:ascii="Calibri" w:hAnsi="Calibri" w:cs="Calibri"/>
        <w:iCs/>
        <w:sz w:val="24"/>
      </w:rPr>
      <w:t xml:space="preserve"> i konieczności udzielenia dodatkowych informacji dotyczących wniosku prosimy o kontakt pod numerem telefonu (33)844 96 90</w:t>
    </w:r>
  </w:p>
  <w:p w:rsidR="000025A3" w:rsidRDefault="00002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A3" w:rsidRDefault="000025A3" w:rsidP="000025A3">
      <w:pPr>
        <w:spacing w:after="0" w:line="240" w:lineRule="auto"/>
      </w:pPr>
      <w:r>
        <w:separator/>
      </w:r>
    </w:p>
  </w:footnote>
  <w:footnote w:type="continuationSeparator" w:id="0">
    <w:p w:rsidR="000025A3" w:rsidRDefault="000025A3" w:rsidP="0000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E76"/>
    <w:multiLevelType w:val="hybridMultilevel"/>
    <w:tmpl w:val="0FDA7BFE"/>
    <w:lvl w:ilvl="0" w:tplc="4D18F66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24563"/>
    <w:multiLevelType w:val="hybridMultilevel"/>
    <w:tmpl w:val="A7306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EBF66">
      <w:start w:val="1"/>
      <w:numFmt w:val="decimal"/>
      <w:lvlText w:val="%4."/>
      <w:lvlJc w:val="left"/>
      <w:pPr>
        <w:ind w:left="2160" w:hanging="360"/>
      </w:pPr>
      <w:rPr>
        <w:b/>
        <w:i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59"/>
    <w:rsid w:val="000025A3"/>
    <w:rsid w:val="00005EC2"/>
    <w:rsid w:val="000D0557"/>
    <w:rsid w:val="005771E6"/>
    <w:rsid w:val="00743E00"/>
    <w:rsid w:val="009D5273"/>
    <w:rsid w:val="00A0582A"/>
    <w:rsid w:val="00A20D0B"/>
    <w:rsid w:val="00B453F4"/>
    <w:rsid w:val="00B83A59"/>
    <w:rsid w:val="00C415AD"/>
    <w:rsid w:val="00C70F6C"/>
    <w:rsid w:val="00CF3D6C"/>
    <w:rsid w:val="00DD6F66"/>
    <w:rsid w:val="00EA4F80"/>
    <w:rsid w:val="00EE1AE1"/>
    <w:rsid w:val="00F3111B"/>
    <w:rsid w:val="00F5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111B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A3"/>
  </w:style>
  <w:style w:type="paragraph" w:styleId="Stopka">
    <w:name w:val="footer"/>
    <w:basedOn w:val="Normalny"/>
    <w:link w:val="StopkaZnak"/>
    <w:uiPriority w:val="99"/>
    <w:unhideWhenUsed/>
    <w:rsid w:val="0000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111B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A3"/>
  </w:style>
  <w:style w:type="paragraph" w:styleId="Stopka">
    <w:name w:val="footer"/>
    <w:basedOn w:val="Normalny"/>
    <w:link w:val="StopkaZnak"/>
    <w:uiPriority w:val="99"/>
    <w:unhideWhenUsed/>
    <w:rsid w:val="0000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.oswiecim.pl/dla-mieszkanca/starostwo/przetwarzanie-danych-osobow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Oświęcimiu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Przejczowska</dc:creator>
  <cp:lastModifiedBy>Barbara Leszczyńska</cp:lastModifiedBy>
  <cp:revision>2</cp:revision>
  <dcterms:created xsi:type="dcterms:W3CDTF">2022-03-22T07:02:00Z</dcterms:created>
  <dcterms:modified xsi:type="dcterms:W3CDTF">2022-03-22T07:02:00Z</dcterms:modified>
</cp:coreProperties>
</file>